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1" allowOverlap="1" relativeHeight="4">
                <wp:simplePos x="0" y="0"/>
                <wp:positionH relativeFrom="column">
                  <wp:posOffset>5428615</wp:posOffset>
                </wp:positionH>
                <wp:positionV relativeFrom="paragraph">
                  <wp:posOffset>-742315</wp:posOffset>
                </wp:positionV>
                <wp:extent cx="772795" cy="170180"/>
                <wp:effectExtent l="0" t="0" r="0" b="0"/>
                <wp:wrapNone/>
                <wp:docPr id="1" name="Фігура1"/>
                <a:graphic xmlns:a="http://schemas.openxmlformats.org/drawingml/2006/main">
                  <a:graphicData uri="http://schemas.microsoft.com/office/word/2010/wordprocessingShape">
                    <wps:wsp>
                      <wps:cNvSpPr/>
                      <wps:spPr>
                        <a:xfrm>
                          <a:off x="0" y="0"/>
                          <a:ext cx="772200" cy="169560"/>
                        </a:xfrm>
                        <a:prstGeom prst="rect">
                          <a:avLst/>
                        </a:prstGeom>
                        <a:noFill/>
                        <a:ln>
                          <a:noFill/>
                        </a:ln>
                      </wps:spPr>
                      <wps:style>
                        <a:lnRef idx="0"/>
                        <a:fillRef idx="0"/>
                        <a:effectRef idx="0"/>
                        <a:fontRef idx="minor"/>
                      </wps:style>
                      <wps:txbx>
                        <w:txbxContent>
                          <w:p>
                            <w:pPr>
                              <w:pStyle w:val="Style21"/>
                              <w:overflowPunct w:val="true"/>
                              <w:spacing w:lineRule="auto" w:line="240" w:before="0" w:after="0"/>
                              <w:rPr>
                                <w:color w:val="auto"/>
                              </w:rPr>
                            </w:pPr>
                            <w:r>
                              <w:rPr>
                                <w:color w:val="auto"/>
                              </w:rPr>
                              <w:t>копія</w:t>
                            </w:r>
                          </w:p>
                        </w:txbxContent>
                      </wps:txbx>
                      <wps:bodyPr lIns="0" rIns="0" tIns="0" bIns="0">
                        <a:spAutoFit/>
                      </wps:bodyPr>
                    </wps:wsp>
                  </a:graphicData>
                </a:graphic>
              </wp:anchor>
            </w:drawing>
          </mc:Choice>
          <mc:Fallback>
            <w:pict>
              <v:rect id="shape_0" ID="Фігура1" stroked="f" style="position:absolute;margin-left:427.45pt;margin-top:-58.45pt;width:60.75pt;height:13.3pt">
                <w10:wrap type="square"/>
                <v:fill o:detectmouseclick="t" on="false"/>
                <v:stroke color="#3465a4" joinstyle="round" endcap="flat"/>
                <v:textbox>
                  <w:txbxContent>
                    <w:p>
                      <w:pPr>
                        <w:pStyle w:val="Style21"/>
                        <w:overflowPunct w:val="true"/>
                        <w:spacing w:lineRule="auto" w:line="240" w:before="0" w:after="0"/>
                        <w:rPr>
                          <w:color w:val="auto"/>
                        </w:rPr>
                      </w:pPr>
                      <w:r>
                        <w:rPr>
                          <w:color w:val="auto"/>
                        </w:rPr>
                        <w:t>копія</w:t>
                      </w:r>
                    </w:p>
                  </w:txbxContent>
                </v:textbox>
              </v:rect>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030" simplePos="0" locked="0" layoutInCell="1" allowOverlap="1" relativeHeight="3">
                <wp:simplePos x="0" y="0"/>
                <wp:positionH relativeFrom="column">
                  <wp:posOffset>16510</wp:posOffset>
                </wp:positionH>
                <wp:positionV relativeFrom="paragraph">
                  <wp:posOffset>27940</wp:posOffset>
                </wp:positionV>
                <wp:extent cx="6116320" cy="10160"/>
                <wp:effectExtent l="10795" t="10160" r="17780" b="9525"/>
                <wp:wrapNone/>
                <wp:docPr id="4" name="Прямая соединительная линия 3"/>
                <a:graphic xmlns:a="http://schemas.openxmlformats.org/drawingml/2006/main">
                  <a:graphicData uri="http://schemas.microsoft.com/office/word/2010/wordprocessingShape">
                    <wps:wsp>
                      <wps:cNvSpPr/>
                      <wps:spPr>
                        <a:xfrm flipV="1">
                          <a:off x="0" y="0"/>
                          <a:ext cx="611568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pt" to="482.8pt,2.6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pPr>
      <w:r>
        <w:rPr>
          <w:rFonts w:eastAsia="Times New Roman" w:cs="Times New Roman" w:ascii="Times New Roman" w:hAnsi="Times New Roman"/>
          <w:sz w:val="28"/>
          <w:szCs w:val="28"/>
          <w:lang w:val="uk-UA" w:eastAsia="zh-CN"/>
        </w:rPr>
        <w:t xml:space="preserve">24.04.2019 р.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174</w:t>
      </w:r>
    </w:p>
    <w:p>
      <w:pPr>
        <w:pStyle w:val="Normal"/>
        <w:suppressAutoHyphens w:val="true"/>
        <w:spacing w:lineRule="auto" w:line="24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rmal"/>
        <w:suppressAutoHyphens w:val="true"/>
        <w:spacing w:lineRule="auto" w:line="24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 xml:space="preserve">Про погодження місця розміщення тимчасової </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 xml:space="preserve">споруди для провадження підприємницької </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діяльності по вул. Козацькій, 1, с. Шолохове</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ФОП Шишку В.Д.</w:t>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Розглянувши заяву фізичної особи-підприємця Шишка Василя Дмитровича щодо погодження місця розміщення тимчасової споруди для провадження підприємницької діяльності по вул. Козацькій, 1 в с. Шолохове, керуючись статтею 30 Закону України «Про місцеве самоврядування в Україні», статтею 28 Закону України «Про регулювання містобудівної діяльності», Законом України «Про благоустрій населених пунктів», враховуючи рішення 39 сесії Покровської міської ради 7 скликання від 23.11.2018 </w:t>
      </w:r>
      <w:r>
        <w:rPr>
          <w:rFonts w:cs="Times New Roman" w:ascii="Times New Roman" w:hAnsi="Times New Roman"/>
          <w:bCs/>
          <w:sz w:val="28"/>
          <w:szCs w:val="28"/>
          <w:lang w:val="uk-UA"/>
        </w:rPr>
        <w:t xml:space="preserve">№2 «Про реорганізацію Шолоховської сільської ради», </w:t>
      </w:r>
      <w:r>
        <w:rPr>
          <w:rFonts w:cs="Times New Roman" w:ascii="Times New Roman" w:hAnsi="Times New Roman"/>
          <w:sz w:val="28"/>
          <w:szCs w:val="28"/>
          <w:lang w:val="uk-UA"/>
        </w:rPr>
        <w:t>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rFonts w:cs="Times New Roman" w:ascii="Times New Roman" w:hAnsi="Times New Roman"/>
          <w:bCs/>
          <w:sz w:val="28"/>
          <w:szCs w:val="28"/>
          <w:lang w:val="uk-UA"/>
        </w:rPr>
        <w:t xml:space="preserve"> затвердженого рішенням </w:t>
      </w:r>
      <w:r>
        <w:rPr>
          <w:rFonts w:cs="Times New Roman" w:ascii="Times New Roman" w:hAnsi="Times New Roman"/>
          <w:sz w:val="28"/>
          <w:szCs w:val="28"/>
          <w:lang w:val="uk-UA"/>
        </w:rPr>
        <w:t>24 сесії міської ради 6 скликання</w:t>
      </w:r>
      <w:r>
        <w:rPr>
          <w:rFonts w:cs="Times New Roman" w:ascii="Times New Roman" w:hAnsi="Times New Roman"/>
          <w:bCs/>
          <w:sz w:val="28"/>
          <w:szCs w:val="28"/>
          <w:lang w:val="uk-UA"/>
        </w:rPr>
        <w:t xml:space="preserve"> від 26.07.2012 №17, </w:t>
      </w:r>
      <w:r>
        <w:rPr>
          <w:rFonts w:cs="Times New Roman" w:ascii="Times New Roman" w:hAnsi="Times New Roman"/>
          <w:sz w:val="28"/>
          <w:szCs w:val="28"/>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8"/>
          <w:szCs w:val="28"/>
          <w:lang w:val="uk-UA"/>
        </w:rPr>
        <w:t>№26</w:t>
      </w:r>
      <w:r>
        <w:rPr>
          <w:rFonts w:cs="Times New Roman" w:ascii="Times New Roman" w:hAnsi="Times New Roman"/>
          <w:sz w:val="28"/>
          <w:szCs w:val="28"/>
          <w:lang w:val="uk-UA"/>
        </w:rPr>
        <w:t>, виконавчий комітет</w:t>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t xml:space="preserve">1. Погодити </w:t>
      </w:r>
      <w:r>
        <w:rPr>
          <w:rFonts w:cs="Times New Roman" w:ascii="Times New Roman" w:hAnsi="Times New Roman"/>
          <w:sz w:val="28"/>
          <w:szCs w:val="28"/>
          <w:lang w:val="uk-UA"/>
        </w:rPr>
        <w:t xml:space="preserve">фізичній особі-підприємцю Шишку Василю Дмитровичу місце </w:t>
      </w:r>
      <w:r>
        <w:rPr>
          <w:rFonts w:cs="Times New Roman" w:ascii="Times New Roman" w:hAnsi="Times New Roman"/>
          <w:bCs/>
          <w:sz w:val="28"/>
          <w:szCs w:val="28"/>
          <w:lang w:val="uk-UA"/>
        </w:rPr>
        <w:t>розміщення тимчасової споруди для торгівлі продовольчими та непродовольчими товарами за адресою: вул. Козацька, 1, с. Шолохове, терміном до 01.05.2021.</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r>
    </w:p>
    <w:p>
      <w:pPr>
        <w:pStyle w:val="NoSpacing"/>
        <w:jc w:val="both"/>
        <w:rPr>
          <w:rFonts w:ascii="Times New Roman" w:hAnsi="Times New Roman" w:cs="Times New Roman"/>
          <w:bCs/>
          <w:sz w:val="28"/>
          <w:szCs w:val="28"/>
          <w:lang w:val="uk-UA" w:eastAsia="ar-SA"/>
        </w:rPr>
      </w:pPr>
      <w:r>
        <w:rPr>
          <w:rFonts w:cs="Times New Roman" w:ascii="Times New Roman" w:hAnsi="Times New Roman"/>
          <w:sz w:val="28"/>
          <w:szCs w:val="28"/>
          <w:lang w:val="uk-UA" w:eastAsia="ar-SA"/>
        </w:rPr>
        <w:t>2. Зобов’язати ФОП Шишка В.Д.</w:t>
      </w:r>
      <w:r>
        <w:rPr>
          <w:rFonts w:cs="Times New Roman" w:ascii="Times New Roman" w:hAnsi="Times New Roman"/>
          <w:bCs/>
          <w:sz w:val="28"/>
          <w:szCs w:val="28"/>
          <w:lang w:val="uk-UA" w:eastAsia="ar-SA"/>
        </w:rPr>
        <w:t xml:space="preserve">, в термін до 10.05.2019, оформити Паспорт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3. Попередити </w:t>
      </w:r>
      <w:r>
        <w:rPr>
          <w:rFonts w:cs="Times New Roman" w:ascii="Times New Roman" w:hAnsi="Times New Roman"/>
          <w:sz w:val="28"/>
          <w:szCs w:val="28"/>
          <w:lang w:val="uk-UA" w:eastAsia="ar-SA"/>
        </w:rPr>
        <w:t>ФОП Шишка В.Д.</w:t>
      </w:r>
      <w:r>
        <w:rPr>
          <w:rFonts w:cs="Times New Roman" w:ascii="Times New Roman" w:hAnsi="Times New Roman"/>
          <w:bCs/>
          <w:sz w:val="28"/>
          <w:szCs w:val="28"/>
          <w:lang w:val="uk-UA" w:eastAsia="ar-SA"/>
        </w:rPr>
        <w:t>:</w:t>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3.1. Підставою для розміщення тимчасової споруди є Паспорт прив’язки.</w:t>
      </w:r>
    </w:p>
    <w:p>
      <w:pPr>
        <w:pStyle w:val="NoSpacing"/>
        <w:jc w:val="both"/>
        <w:rPr>
          <w:rFonts w:ascii="Times New Roman" w:hAnsi="Times New Roman" w:cs="Times New Roman"/>
          <w:bCs/>
          <w:sz w:val="28"/>
          <w:szCs w:val="28"/>
          <w:lang w:eastAsia="ar-SA"/>
        </w:rPr>
      </w:pPr>
      <w:bookmarkStart w:id="0" w:name="_GoBack"/>
      <w:bookmarkEnd w:id="0"/>
      <w:r>
        <w:rPr>
          <w:rFonts w:cs="Times New Roman" w:ascii="Times New Roman" w:hAnsi="Times New Roman"/>
          <w:bCs/>
          <w:sz w:val="28"/>
          <w:szCs w:val="28"/>
          <w:lang w:val="uk-UA" w:eastAsia="ar-SA"/>
        </w:rPr>
        <w:t>3.2. При умові недотриман</w:t>
      </w:r>
      <w:r>
        <w:rPr>
          <w:rFonts w:cs="Times New Roman" w:ascii="Times New Roman" w:hAnsi="Times New Roman"/>
          <w:bCs/>
          <w:sz w:val="28"/>
          <w:szCs w:val="28"/>
          <w:lang w:eastAsia="ar-SA"/>
        </w:rPr>
        <w:t>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 xml:space="preserve">4. Контроль за виконанням цього рішення покласти на заступника міського голови Чистякова О. Г. </w:t>
      </w:r>
    </w:p>
    <w:p>
      <w:pPr>
        <w:pStyle w:val="NoSpacing"/>
        <w:jc w:val="both"/>
        <w:rPr>
          <w:rFonts w:ascii="Times New Roman" w:hAnsi="Times New Roman" w:cs="Times New Roman"/>
          <w:bCs/>
          <w:sz w:val="28"/>
          <w:szCs w:val="28"/>
        </w:rPr>
      </w:pPr>
      <w:r>
        <w:rPr>
          <w:rFonts w:cs="Times New Roman" w:ascii="Times New Roman" w:hAnsi="Times New Roman"/>
          <w:bCs/>
          <w:sz w:val="28"/>
          <w:szCs w:val="28"/>
        </w:rPr>
      </w:r>
    </w:p>
    <w:p>
      <w:pPr>
        <w:pStyle w:val="NoSpacing"/>
        <w:jc w:val="both"/>
        <w:rPr>
          <w:rFonts w:ascii="Times New Roman" w:hAnsi="Times New Roman" w:cs="Times New Roman"/>
          <w:bCs/>
          <w:sz w:val="28"/>
          <w:szCs w:val="28"/>
        </w:rPr>
      </w:pPr>
      <w:r>
        <w:rPr>
          <w:rFonts w:cs="Times New Roman" w:ascii="Times New Roman" w:hAnsi="Times New Roman"/>
          <w:bCs/>
          <w:sz w:val="28"/>
          <w:szCs w:val="28"/>
        </w:rPr>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Міський голова</w:t>
        <w:tab/>
        <w:tab/>
        <w:tab/>
        <w:tab/>
        <w:tab/>
        <w:tab/>
        <w:tab/>
        <w:tab/>
        <w:t>О.М. Шаповал</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r>
    </w:p>
    <w:p>
      <w:pPr>
        <w:pStyle w:val="Normal"/>
        <w:suppressAutoHyphens w:val="true"/>
        <w:rPr>
          <w:rFonts w:ascii="Times New Roman" w:hAnsi="Times New Roman" w:cs="Times New Roman"/>
          <w:sz w:val="24"/>
          <w:lang w:val="uk-UA"/>
        </w:rPr>
      </w:pPr>
      <w:r>
        <w:rPr>
          <w:sz w:val="24"/>
          <w:lang w:val="uk-UA"/>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cs="Times New Roman"/>
          <w:sz w:val="28"/>
          <w:szCs w:val="28"/>
          <w:lang w:val="uk-UA" w:eastAsia="ar-SA"/>
        </w:rPr>
      </w:pPr>
      <w:r>
        <w:rPr/>
      </w:r>
    </w:p>
    <w:sectPr>
      <w:type w:val="nextPage"/>
      <w:pgSz w:w="11906" w:h="16838"/>
      <w:pgMar w:left="1701" w:right="850" w:header="0" w:top="1560"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Application>LibreOffice/6.1.4.2$Windows_x86 LibreOffice_project/9d0f32d1f0b509096fd65e0d4bec26ddd1938fd3</Application>
  <Pages>2</Pages>
  <Words>309</Words>
  <Characters>2121</Characters>
  <CharactersWithSpaces>2503</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2019-03-22T07:21:00Z</dcterms:created>
  <dc:creator>digital_PC</dc:creator>
  <dc:description/>
  <dc:language>uk-UA</dc:language>
  <cp:lastModifiedBy/>
  <cp:lastPrinted>2019-03-22T09:33:00Z</cp:lastPrinted>
  <dcterms:modified xsi:type="dcterms:W3CDTF">2019-05-06T13:50:40Z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